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34581B" w:rsidRDefault="00061D7D" w:rsidP="002C2CE3">
            <w:pPr>
              <w:pStyle w:val="ListParagraph"/>
              <w:rPr>
                <w:rFonts w:cs="Arial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383701" w:rsidRDefault="00383701" w:rsidP="00383701">
            <w:pPr>
              <w:pStyle w:val="Title"/>
            </w:pPr>
            <w:r>
              <w:t>Assessment Evidence Guide National Vocational Certificate Level- 3</w:t>
            </w:r>
          </w:p>
          <w:p w:rsidR="00383701" w:rsidRDefault="00383701" w:rsidP="00383701">
            <w:pPr>
              <w:pStyle w:val="Title"/>
            </w:pPr>
            <w:r>
              <w:t>In</w:t>
            </w:r>
          </w:p>
          <w:p w:rsidR="00383701" w:rsidRDefault="00383701" w:rsidP="00383701">
            <w:pPr>
              <w:pStyle w:val="Title"/>
            </w:pPr>
            <w:r>
              <w:t>“Fashion Design”</w:t>
            </w:r>
          </w:p>
          <w:p w:rsidR="00813A51" w:rsidRDefault="00813A51" w:rsidP="00813A51">
            <w:pPr>
              <w:pStyle w:val="Title"/>
            </w:pPr>
            <w:r>
              <w:t>Assistant Fashion Designer</w:t>
            </w:r>
          </w:p>
          <w:p w:rsidR="00813A51" w:rsidRPr="00813A51" w:rsidRDefault="00813A51" w:rsidP="00813A51"/>
          <w:p w:rsidR="00A87FFB" w:rsidRPr="00A87FFB" w:rsidRDefault="000D3381" w:rsidP="000D33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Operate Industrial Machine</w:t>
            </w:r>
          </w:p>
          <w:p w:rsidR="00836C32" w:rsidRPr="00A87FFB" w:rsidRDefault="001A6171" w:rsidP="009349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(</w:t>
            </w:r>
            <w:r w:rsidR="00836C32" w:rsidRPr="00A87FFB">
              <w:rPr>
                <w:rFonts w:ascii="Times New Roman" w:hAnsi="Times New Roman" w:cs="Times New Roman"/>
                <w:b/>
                <w:sz w:val="24"/>
              </w:rPr>
              <w:t>Formative assessment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061D7D" w:rsidRPr="008D09D4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B46F7E" w:rsidP="00B46F7E">
            <w:pPr>
              <w:pStyle w:val="Subtitle"/>
            </w:pPr>
            <w:r>
              <w:t>13-17 Oct 2020</w:t>
            </w:r>
          </w:p>
        </w:tc>
      </w:tr>
      <w:tr w:rsidR="00061D7D" w:rsidRPr="008D09D4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91437D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lastRenderedPageBreak/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8D09D4" w:rsidTr="008D09D4">
        <w:trPr>
          <w:trHeight w:val="1134"/>
        </w:trPr>
        <w:tc>
          <w:tcPr>
            <w:tcW w:w="4673" w:type="dxa"/>
            <w:gridSpan w:val="2"/>
          </w:tcPr>
          <w:p w:rsidR="00C02D06" w:rsidRPr="008D09D4" w:rsidRDefault="00C02D06" w:rsidP="001B0B3A">
            <w:pPr>
              <w:rPr>
                <w:sz w:val="24"/>
              </w:rPr>
            </w:pPr>
            <w:bookmarkStart w:id="1" w:name="a"/>
            <w:bookmarkEnd w:id="1"/>
            <w:r w:rsidRPr="003E2434">
              <w:rPr>
                <w:b/>
                <w:szCs w:val="20"/>
              </w:rPr>
              <w:lastRenderedPageBreak/>
              <w:t>Title of Qualification:</w:t>
            </w:r>
            <w:r w:rsidR="00A35579" w:rsidRPr="008D09D4">
              <w:rPr>
                <w:b/>
                <w:sz w:val="22"/>
                <w:szCs w:val="22"/>
              </w:rPr>
              <w:t xml:space="preserve"> </w:t>
            </w:r>
            <w:r w:rsidR="0047563F" w:rsidRPr="00066C4C">
              <w:t xml:space="preserve">National Vocational </w:t>
            </w:r>
            <w:r w:rsidR="00381B7B" w:rsidRPr="00066C4C">
              <w:t>Nationa</w:t>
            </w:r>
            <w:r w:rsidR="00383701">
              <w:t>l Vocational Certificate Level 3</w:t>
            </w:r>
            <w:r w:rsidR="00381B7B" w:rsidRPr="00066C4C">
              <w:t>, in (Fashion Design) “</w:t>
            </w:r>
            <w:r w:rsidR="00824DEC" w:rsidRPr="00824DEC">
              <w:t xml:space="preserve"> Assistant Fashion Designer</w:t>
            </w:r>
            <w:r w:rsidR="00381B7B" w:rsidRPr="00066C4C">
              <w:t>”</w:t>
            </w:r>
          </w:p>
        </w:tc>
        <w:tc>
          <w:tcPr>
            <w:tcW w:w="1447" w:type="dxa"/>
          </w:tcPr>
          <w:p w:rsidR="00C02D06" w:rsidRPr="003E2434" w:rsidRDefault="00C02D06" w:rsidP="002C2CE3">
            <w:pPr>
              <w:rPr>
                <w:szCs w:val="20"/>
              </w:rPr>
            </w:pPr>
            <w:r w:rsidRPr="003E2434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:rsidR="00C02D06" w:rsidRPr="003E2434" w:rsidRDefault="00C02D06" w:rsidP="00381B7B">
            <w:pPr>
              <w:rPr>
                <w:szCs w:val="20"/>
              </w:rPr>
            </w:pPr>
            <w:r w:rsidRPr="003E2434">
              <w:rPr>
                <w:szCs w:val="20"/>
              </w:rPr>
              <w:t>Level:</w:t>
            </w:r>
            <w:r w:rsidR="00751043">
              <w:rPr>
                <w:szCs w:val="20"/>
              </w:rPr>
              <w:t>0</w:t>
            </w:r>
            <w:r w:rsidR="00381B7B">
              <w:rPr>
                <w:szCs w:val="20"/>
              </w:rPr>
              <w:t>4</w:t>
            </w:r>
          </w:p>
        </w:tc>
        <w:tc>
          <w:tcPr>
            <w:tcW w:w="1448" w:type="dxa"/>
          </w:tcPr>
          <w:p w:rsidR="00C02D06" w:rsidRPr="003E2434" w:rsidRDefault="00C02D06" w:rsidP="002C2CE3">
            <w:pPr>
              <w:rPr>
                <w:szCs w:val="20"/>
              </w:rPr>
            </w:pPr>
            <w:r w:rsidRPr="003E2434">
              <w:rPr>
                <w:szCs w:val="20"/>
              </w:rPr>
              <w:t>Version:</w:t>
            </w:r>
            <w:r w:rsidR="00751043">
              <w:rPr>
                <w:szCs w:val="20"/>
              </w:rPr>
              <w:t>0</w:t>
            </w:r>
            <w:r w:rsidR="0082683B" w:rsidRPr="003E2434">
              <w:rPr>
                <w:szCs w:val="20"/>
              </w:rPr>
              <w:t>1</w:t>
            </w:r>
          </w:p>
        </w:tc>
      </w:tr>
      <w:tr w:rsidR="0077477C" w:rsidRPr="008D09D4" w:rsidTr="008D09D4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F45D15" w:rsidRPr="003E2434" w:rsidRDefault="00F45D15" w:rsidP="001A6171">
            <w:pPr>
              <w:rPr>
                <w:b/>
                <w:szCs w:val="20"/>
              </w:rPr>
            </w:pPr>
            <w:r w:rsidRPr="003E2434">
              <w:rPr>
                <w:b/>
                <w:szCs w:val="20"/>
              </w:rPr>
              <w:t>Competency Standard Title:</w:t>
            </w:r>
          </w:p>
          <w:p w:rsidR="001A6171" w:rsidRPr="00751043" w:rsidRDefault="000D3381" w:rsidP="00751043">
            <w:pPr>
              <w:pStyle w:val="ListParagraph"/>
              <w:numPr>
                <w:ilvl w:val="0"/>
                <w:numId w:val="16"/>
              </w:numPr>
              <w:rPr>
                <w:szCs w:val="20"/>
              </w:rPr>
            </w:pPr>
            <w:r w:rsidRPr="00751043">
              <w:rPr>
                <w:szCs w:val="20"/>
              </w:rPr>
              <w:t>Operate Industrial Sewing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3E2434" w:rsidRDefault="003E2434" w:rsidP="003E2434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3E2434" w:rsidRDefault="003E2434" w:rsidP="003E2434">
            <w:pPr>
              <w:rPr>
                <w:b/>
              </w:rPr>
            </w:pPr>
          </w:p>
          <w:p w:rsidR="003E2434" w:rsidRPr="00A53095" w:rsidRDefault="003E2434" w:rsidP="003E2434">
            <w:pPr>
              <w:rPr>
                <w:b/>
              </w:rPr>
            </w:pPr>
          </w:p>
          <w:p w:rsidR="0077477C" w:rsidRPr="008D09D4" w:rsidRDefault="003E2434" w:rsidP="003E2434">
            <w:pPr>
              <w:rPr>
                <w:sz w:val="24"/>
              </w:rPr>
            </w:pPr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:rsidRPr="008D09D4" w:rsidTr="008D09D4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8D09D4" w:rsidRDefault="00E9456F" w:rsidP="002C2CE3">
            <w:pPr>
              <w:rPr>
                <w:b/>
                <w:sz w:val="24"/>
              </w:rPr>
            </w:pPr>
          </w:p>
        </w:tc>
      </w:tr>
      <w:tr w:rsidR="00C05D40" w:rsidRPr="008B16F8" w:rsidTr="008D09D4">
        <w:tc>
          <w:tcPr>
            <w:tcW w:w="1271" w:type="dxa"/>
          </w:tcPr>
          <w:p w:rsidR="00C05D40" w:rsidRPr="008B16F8" w:rsidRDefault="001E0535" w:rsidP="002C2CE3">
            <w:pPr>
              <w:rPr>
                <w:szCs w:val="20"/>
              </w:rPr>
            </w:pPr>
            <w:r w:rsidRPr="008B16F8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:rsidR="001E0535" w:rsidRPr="008B16F8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8B16F8">
              <w:rPr>
                <w:szCs w:val="20"/>
              </w:rPr>
              <w:t xml:space="preserve">Name: </w:t>
            </w:r>
            <w:r w:rsidR="00CD06D5" w:rsidRPr="008B16F8">
              <w:rPr>
                <w:szCs w:val="20"/>
              </w:rPr>
              <w:tab/>
            </w:r>
          </w:p>
          <w:p w:rsidR="00CD06D5" w:rsidRPr="008B16F8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:rsidR="00C05D40" w:rsidRPr="008B16F8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8B16F8">
              <w:rPr>
                <w:szCs w:val="20"/>
              </w:rPr>
              <w:t>Registration/Roll Number:</w:t>
            </w:r>
            <w:r w:rsidRPr="008B16F8">
              <w:rPr>
                <w:szCs w:val="20"/>
              </w:rPr>
              <w:tab/>
            </w:r>
          </w:p>
        </w:tc>
      </w:tr>
      <w:tr w:rsidR="00FB229D" w:rsidRPr="008B16F8" w:rsidTr="008D09D4">
        <w:trPr>
          <w:cantSplit/>
        </w:trPr>
        <w:tc>
          <w:tcPr>
            <w:tcW w:w="1271" w:type="dxa"/>
            <w:vAlign w:val="center"/>
          </w:tcPr>
          <w:p w:rsidR="00FB229D" w:rsidRPr="008B16F8" w:rsidRDefault="00FB229D" w:rsidP="00FB229D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8B16F8" w:rsidRDefault="00FB229D" w:rsidP="00FB229D">
            <w:pPr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To meet this standard</w:t>
            </w:r>
            <w:r w:rsidR="00BC7B80" w:rsidRPr="008B16F8">
              <w:rPr>
                <w:b/>
                <w:szCs w:val="20"/>
              </w:rPr>
              <w:t>,</w:t>
            </w:r>
            <w:r w:rsidRPr="008B16F8">
              <w:rPr>
                <w:b/>
                <w:szCs w:val="20"/>
              </w:rPr>
              <w:t xml:space="preserve"> you are required to complete the following within the given</w:t>
            </w:r>
            <w:r w:rsidRPr="008B16F8">
              <w:rPr>
                <w:b/>
                <w:i/>
                <w:szCs w:val="20"/>
              </w:rPr>
              <w:t xml:space="preserve"> </w:t>
            </w:r>
            <w:r w:rsidRPr="008B16F8">
              <w:rPr>
                <w:b/>
                <w:szCs w:val="20"/>
              </w:rPr>
              <w:t>time frame (for practical demonstration &amp; assessment):</w:t>
            </w:r>
          </w:p>
          <w:p w:rsidR="00BF1AF6" w:rsidRDefault="00FB229D" w:rsidP="00751043">
            <w:pPr>
              <w:pStyle w:val="ListParagraph"/>
              <w:numPr>
                <w:ilvl w:val="0"/>
                <w:numId w:val="17"/>
              </w:numPr>
              <w:tabs>
                <w:tab w:val="left" w:pos="513"/>
              </w:tabs>
            </w:pPr>
            <w:r w:rsidRPr="00751043">
              <w:rPr>
                <w:b/>
                <w:szCs w:val="20"/>
              </w:rPr>
              <w:t>Assessment Task 1</w:t>
            </w:r>
            <w:r w:rsidR="00A53268" w:rsidRPr="00751043">
              <w:rPr>
                <w:b/>
                <w:szCs w:val="20"/>
              </w:rPr>
              <w:t>:</w:t>
            </w:r>
            <w:r w:rsidR="00381B7B">
              <w:t xml:space="preserve"> </w:t>
            </w:r>
            <w:r w:rsidR="00BF1AF6">
              <w:t xml:space="preserve">Candidate is required to </w:t>
            </w:r>
            <w:r w:rsidR="00A62850">
              <w:t xml:space="preserve">prepare different samples by using </w:t>
            </w:r>
            <w:r w:rsidR="00BF1AF6">
              <w:t xml:space="preserve"> industrial sewing machines as per instructions given by assessor:</w:t>
            </w:r>
          </w:p>
          <w:p w:rsidR="005B4D27" w:rsidRPr="0017635D" w:rsidRDefault="005B4D27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Over lock stitch machine</w:t>
            </w:r>
          </w:p>
          <w:p w:rsidR="005B4D27" w:rsidRPr="0017635D" w:rsidRDefault="005B4D27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 xml:space="preserve">Flat lock stitch machine </w:t>
            </w:r>
          </w:p>
          <w:p w:rsidR="00957521" w:rsidRPr="0017635D" w:rsidRDefault="005B4D27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 xml:space="preserve">Lock stitch (Double needle/single needle) </w:t>
            </w:r>
          </w:p>
          <w:p w:rsidR="00957521" w:rsidRPr="0017635D" w:rsidRDefault="00957521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 xml:space="preserve">Button attachment machine </w:t>
            </w:r>
          </w:p>
          <w:p w:rsidR="00957521" w:rsidRPr="0017635D" w:rsidRDefault="00957521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Buttonhole machine</w:t>
            </w:r>
          </w:p>
          <w:p w:rsidR="00957521" w:rsidRPr="0017635D" w:rsidRDefault="00957521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Bar Tack machine</w:t>
            </w:r>
          </w:p>
          <w:p w:rsidR="00957521" w:rsidRPr="0017635D" w:rsidRDefault="00957521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Feed of the arm</w:t>
            </w:r>
          </w:p>
          <w:p w:rsidR="00957521" w:rsidRPr="0017635D" w:rsidRDefault="00957521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fusing machine</w:t>
            </w:r>
          </w:p>
          <w:p w:rsidR="0091437D" w:rsidRPr="0017635D" w:rsidRDefault="0091437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Loop making machine</w:t>
            </w:r>
          </w:p>
          <w:p w:rsidR="00FB229D" w:rsidRPr="0017635D" w:rsidRDefault="0091437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Waist band attachment machine</w:t>
            </w:r>
          </w:p>
          <w:p w:rsidR="00FB229D" w:rsidRPr="008B16F8" w:rsidRDefault="00FB229D" w:rsidP="00FB229D">
            <w:pPr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And complete:</w:t>
            </w:r>
          </w:p>
          <w:p w:rsidR="00BC7B80" w:rsidRPr="0034581B" w:rsidRDefault="00FB229D" w:rsidP="00751043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szCs w:val="20"/>
              </w:rPr>
            </w:pPr>
            <w:r w:rsidRPr="0034581B">
              <w:rPr>
                <w:rFonts w:cs="Arial"/>
                <w:b/>
                <w:szCs w:val="20"/>
              </w:rPr>
              <w:t>Knowledge assessment test (Written or Oral)</w:t>
            </w:r>
          </w:p>
          <w:p w:rsidR="00FB229D" w:rsidRPr="0034581B" w:rsidRDefault="00FB229D" w:rsidP="00751043">
            <w:pPr>
              <w:pStyle w:val="ListParagraph"/>
              <w:numPr>
                <w:ilvl w:val="0"/>
                <w:numId w:val="17"/>
              </w:numPr>
              <w:rPr>
                <w:rFonts w:cs="Arial"/>
                <w:b/>
                <w:szCs w:val="20"/>
              </w:rPr>
            </w:pPr>
            <w:r w:rsidRPr="0034581B">
              <w:rPr>
                <w:rFonts w:cs="Arial"/>
                <w:b/>
                <w:szCs w:val="20"/>
              </w:rPr>
              <w:t>Portfolios at the time of assessment (if any)</w:t>
            </w:r>
          </w:p>
        </w:tc>
      </w:tr>
      <w:tr w:rsidR="007C2200" w:rsidRPr="008B16F8" w:rsidTr="008D09D4">
        <w:trPr>
          <w:cantSplit/>
        </w:trPr>
        <w:tc>
          <w:tcPr>
            <w:tcW w:w="1271" w:type="dxa"/>
            <w:vMerge w:val="restart"/>
            <w:vAlign w:val="center"/>
          </w:tcPr>
          <w:p w:rsidR="007C2200" w:rsidRPr="008B16F8" w:rsidRDefault="007C2200" w:rsidP="007C2200">
            <w:pPr>
              <w:rPr>
                <w:szCs w:val="20"/>
              </w:rPr>
            </w:pPr>
            <w:r w:rsidRPr="008B16F8">
              <w:rPr>
                <w:szCs w:val="20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B16F8" w:rsidRDefault="007C2200" w:rsidP="007C2200">
            <w:pPr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During a practical assessment, under observation by an assessor, you will complete:</w:t>
            </w:r>
          </w:p>
          <w:p w:rsidR="007C2200" w:rsidRPr="008B16F8" w:rsidRDefault="007C2200" w:rsidP="007C2200">
            <w:pPr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Assessment Task 1</w:t>
            </w:r>
          </w:p>
          <w:p w:rsidR="00081A32" w:rsidRPr="00751043" w:rsidRDefault="005068E7" w:rsidP="00751043">
            <w:pPr>
              <w:pStyle w:val="TableParagraph"/>
              <w:ind w:left="0"/>
              <w:rPr>
                <w:sz w:val="20"/>
                <w:szCs w:val="20"/>
              </w:rPr>
            </w:pPr>
            <w:r w:rsidRPr="00751043">
              <w:rPr>
                <w:b/>
                <w:sz w:val="20"/>
                <w:szCs w:val="20"/>
              </w:rPr>
              <w:t>Performance Criteria 1:</w:t>
            </w:r>
            <w:r w:rsidRPr="008B16F8">
              <w:rPr>
                <w:szCs w:val="20"/>
              </w:rPr>
              <w:t xml:space="preserve"> </w:t>
            </w:r>
            <w:r w:rsidR="00081A32" w:rsidRPr="00751043">
              <w:rPr>
                <w:sz w:val="20"/>
                <w:szCs w:val="20"/>
              </w:rPr>
              <w:t>Operate Over lock stitch machine including following operations</w:t>
            </w:r>
          </w:p>
          <w:p w:rsidR="00081A32" w:rsidRPr="00751043" w:rsidRDefault="00081A32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51043">
              <w:rPr>
                <w:sz w:val="20"/>
                <w:szCs w:val="20"/>
              </w:rPr>
              <w:t xml:space="preserve">Threading </w:t>
            </w:r>
          </w:p>
          <w:p w:rsidR="00081A32" w:rsidRPr="00751043" w:rsidRDefault="00081A32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51043">
              <w:rPr>
                <w:sz w:val="20"/>
                <w:szCs w:val="20"/>
              </w:rPr>
              <w:t>Needle attachment</w:t>
            </w:r>
          </w:p>
          <w:p w:rsidR="00081A32" w:rsidRPr="00751043" w:rsidRDefault="00081A32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51043">
              <w:rPr>
                <w:sz w:val="20"/>
                <w:szCs w:val="20"/>
              </w:rPr>
              <w:t>Speed adjustment</w:t>
            </w:r>
          </w:p>
          <w:p w:rsidR="00081A32" w:rsidRPr="00751043" w:rsidRDefault="00081A32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751043">
              <w:rPr>
                <w:sz w:val="20"/>
                <w:szCs w:val="20"/>
              </w:rPr>
              <w:t>Maintenance</w:t>
            </w:r>
          </w:p>
          <w:p w:rsidR="00081A32" w:rsidRPr="00751043" w:rsidRDefault="0082319E" w:rsidP="00751043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sz w:val="20"/>
                <w:szCs w:val="20"/>
              </w:rPr>
              <w:t xml:space="preserve">Performance Criteria </w:t>
            </w:r>
            <w:r w:rsidR="00996BF1" w:rsidRPr="00751043">
              <w:rPr>
                <w:b/>
                <w:sz w:val="20"/>
                <w:szCs w:val="20"/>
              </w:rPr>
              <w:t>2</w:t>
            </w:r>
            <w:r w:rsidRPr="00751043">
              <w:rPr>
                <w:b/>
                <w:sz w:val="20"/>
                <w:szCs w:val="20"/>
              </w:rPr>
              <w:t>:</w:t>
            </w:r>
            <w:r w:rsidR="00081A32" w:rsidRPr="00751043">
              <w:rPr>
                <w:color w:val="000000" w:themeColor="text1"/>
                <w:sz w:val="20"/>
                <w:szCs w:val="20"/>
              </w:rPr>
              <w:t xml:space="preserve"> Operate Flat lock stitch machine including following operations</w:t>
            </w:r>
          </w:p>
          <w:p w:rsidR="00081A32" w:rsidRPr="00751043" w:rsidRDefault="00081A32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081A32" w:rsidRPr="00751043" w:rsidRDefault="00081A32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081A32" w:rsidRPr="004210C5" w:rsidRDefault="00081A32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5171FB" w:rsidRPr="00751043" w:rsidRDefault="00081A32" w:rsidP="00751043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4210C5" w:rsidRPr="00081A32" w:rsidRDefault="007C2200" w:rsidP="004210C5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sz w:val="20"/>
                <w:szCs w:val="20"/>
              </w:rPr>
              <w:t xml:space="preserve">Performance Criteria </w:t>
            </w:r>
            <w:r w:rsidR="00996BF1" w:rsidRPr="00751043">
              <w:rPr>
                <w:b/>
                <w:sz w:val="20"/>
                <w:szCs w:val="20"/>
              </w:rPr>
              <w:t>3</w:t>
            </w:r>
            <w:r w:rsidRPr="00751043">
              <w:rPr>
                <w:b/>
                <w:sz w:val="20"/>
                <w:szCs w:val="20"/>
              </w:rPr>
              <w:t>:</w:t>
            </w:r>
            <w:r w:rsidR="00640980" w:rsidRPr="00640980">
              <w:rPr>
                <w:szCs w:val="20"/>
              </w:rPr>
              <w:t xml:space="preserve"> </w:t>
            </w:r>
            <w:r w:rsidR="004210C5" w:rsidRPr="00081A32">
              <w:rPr>
                <w:color w:val="000000" w:themeColor="text1"/>
                <w:sz w:val="20"/>
                <w:szCs w:val="20"/>
              </w:rPr>
              <w:t xml:space="preserve">Operate </w:t>
            </w:r>
            <w:r w:rsidR="004210C5" w:rsidRPr="004210C5">
              <w:rPr>
                <w:sz w:val="20"/>
                <w:szCs w:val="20"/>
              </w:rPr>
              <w:t>Lock stitch (Double needle/single needle)</w:t>
            </w:r>
            <w:r w:rsidR="004210C5" w:rsidRPr="00593C52">
              <w:t xml:space="preserve"> </w:t>
            </w:r>
            <w:r w:rsidR="004210C5" w:rsidRPr="00081A32">
              <w:rPr>
                <w:color w:val="000000" w:themeColor="text1"/>
                <w:sz w:val="20"/>
                <w:szCs w:val="20"/>
              </w:rPr>
              <w:t>including following operations</w:t>
            </w:r>
          </w:p>
          <w:p w:rsidR="004210C5" w:rsidRPr="00081A32" w:rsidRDefault="004210C5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4210C5" w:rsidRPr="00081A32" w:rsidRDefault="004210C5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4210C5" w:rsidRPr="00081A32" w:rsidRDefault="004210C5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4210C5" w:rsidRPr="00081A32" w:rsidRDefault="004210C5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4210C5" w:rsidRPr="004210C5" w:rsidRDefault="004F49B4" w:rsidP="00751043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sz w:val="20"/>
                <w:szCs w:val="20"/>
              </w:rPr>
              <w:t>Performance Criteria 4:</w:t>
            </w:r>
            <w:r w:rsidRPr="008B16F8">
              <w:rPr>
                <w:szCs w:val="20"/>
              </w:rPr>
              <w:t xml:space="preserve"> </w:t>
            </w:r>
            <w:r w:rsidR="004210C5" w:rsidRPr="004210C5">
              <w:rPr>
                <w:color w:val="000000" w:themeColor="text1"/>
                <w:sz w:val="20"/>
                <w:szCs w:val="20"/>
              </w:rPr>
              <w:t>Operate Button attachment machine including following operations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4210C5" w:rsidRPr="004210C5" w:rsidRDefault="004F49B4" w:rsidP="004210C5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sz w:val="20"/>
                <w:szCs w:val="20"/>
              </w:rPr>
              <w:t>Performance Criteria 5:</w:t>
            </w:r>
            <w:r w:rsidRPr="008B16F8">
              <w:rPr>
                <w:szCs w:val="20"/>
              </w:rPr>
              <w:t xml:space="preserve"> </w:t>
            </w:r>
            <w:r w:rsidR="004210C5" w:rsidRPr="004210C5">
              <w:rPr>
                <w:color w:val="000000" w:themeColor="text1"/>
                <w:sz w:val="20"/>
                <w:szCs w:val="20"/>
              </w:rPr>
              <w:t>Operate Buttonhole machine including following operations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4210C5" w:rsidRPr="004210C5" w:rsidRDefault="004210C5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A67FD4" w:rsidRPr="00751043" w:rsidRDefault="004210C5" w:rsidP="00751043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DE3B8B" w:rsidRPr="004210C5" w:rsidRDefault="004F49B4" w:rsidP="00751043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sz w:val="20"/>
                <w:szCs w:val="20"/>
              </w:rPr>
              <w:t>Performance Criteria 6:</w:t>
            </w:r>
            <w:r w:rsidRPr="008B16F8">
              <w:rPr>
                <w:szCs w:val="20"/>
              </w:rPr>
              <w:t xml:space="preserve"> </w:t>
            </w:r>
            <w:r w:rsidR="00DE3B8B" w:rsidRPr="004210C5">
              <w:rPr>
                <w:color w:val="000000" w:themeColor="text1"/>
                <w:sz w:val="20"/>
                <w:szCs w:val="20"/>
              </w:rPr>
              <w:t>Operate Bar Tack machine including following operations</w:t>
            </w:r>
          </w:p>
          <w:p w:rsidR="00DE3B8B" w:rsidRPr="004210C5" w:rsidRDefault="00DE3B8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DE3B8B" w:rsidRPr="004210C5" w:rsidRDefault="00DE3B8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DE3B8B" w:rsidRPr="004210C5" w:rsidRDefault="00DE3B8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DE3B8B" w:rsidRPr="004210C5" w:rsidRDefault="00DE3B8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DE3B8B" w:rsidRPr="004210C5" w:rsidRDefault="00DE3B8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DE3B8B" w:rsidRPr="00DE3B8B" w:rsidRDefault="004F49B4" w:rsidP="00751043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color w:val="000000" w:themeColor="text1"/>
                <w:sz w:val="20"/>
                <w:szCs w:val="20"/>
              </w:rPr>
              <w:t xml:space="preserve">Performance Criteria </w:t>
            </w:r>
            <w:r w:rsidRPr="00751043">
              <w:rPr>
                <w:b/>
                <w:color w:val="000000" w:themeColor="text1"/>
                <w:sz w:val="20"/>
                <w:szCs w:val="20"/>
                <w:lang w:val="en-US"/>
              </w:rPr>
              <w:t>7</w:t>
            </w:r>
            <w:r w:rsidRPr="00751043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DE3B8B">
              <w:rPr>
                <w:color w:val="000000" w:themeColor="text1"/>
                <w:sz w:val="20"/>
                <w:szCs w:val="20"/>
              </w:rPr>
              <w:t xml:space="preserve"> </w:t>
            </w:r>
            <w:r w:rsidR="00DE3B8B" w:rsidRPr="00DE3B8B">
              <w:rPr>
                <w:color w:val="000000" w:themeColor="text1"/>
                <w:sz w:val="20"/>
                <w:szCs w:val="20"/>
              </w:rPr>
              <w:t>Operate Feed of the arm machine including following operations</w:t>
            </w:r>
          </w:p>
          <w:p w:rsidR="00DE3B8B" w:rsidRPr="00DE3B8B" w:rsidRDefault="00DE3B8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DE3B8B" w:rsidRPr="00DE3B8B" w:rsidRDefault="00DE3B8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DE3B8B" w:rsidRPr="00DE3B8B" w:rsidRDefault="00DE3B8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DE3B8B" w:rsidRPr="00DE3B8B" w:rsidRDefault="00DE3B8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DE3B8B" w:rsidRPr="00DE3B8B" w:rsidRDefault="00DE3B8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BF5C90" w:rsidRPr="00BF5C90" w:rsidRDefault="004F49B4" w:rsidP="00BF5C90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color w:val="000000" w:themeColor="text1"/>
                <w:sz w:val="20"/>
                <w:szCs w:val="20"/>
              </w:rPr>
              <w:t xml:space="preserve">Performance Criteria </w:t>
            </w:r>
            <w:r w:rsidRPr="00751043">
              <w:rPr>
                <w:b/>
                <w:color w:val="000000" w:themeColor="text1"/>
                <w:sz w:val="20"/>
                <w:szCs w:val="20"/>
                <w:lang w:val="en-US"/>
              </w:rPr>
              <w:t>8</w:t>
            </w:r>
            <w:r w:rsidRPr="00751043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BF5C90">
              <w:rPr>
                <w:color w:val="000000" w:themeColor="text1"/>
                <w:sz w:val="20"/>
                <w:szCs w:val="20"/>
              </w:rPr>
              <w:t xml:space="preserve"> </w:t>
            </w:r>
            <w:r w:rsidR="00BF5C90" w:rsidRPr="00BF5C90">
              <w:rPr>
                <w:color w:val="000000" w:themeColor="text1"/>
                <w:sz w:val="20"/>
                <w:szCs w:val="20"/>
              </w:rPr>
              <w:t>Operate fusing machine including following operations</w:t>
            </w:r>
          </w:p>
          <w:p w:rsidR="00BF5C90" w:rsidRPr="00BF5C90" w:rsidRDefault="00BF5C90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Time and Heat setting</w:t>
            </w:r>
          </w:p>
          <w:p w:rsidR="00BF5C90" w:rsidRPr="00BF5C90" w:rsidRDefault="00BF5C90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BF5C90" w:rsidRPr="00BF5C90" w:rsidRDefault="00BF5C90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Maintenance</w:t>
            </w:r>
          </w:p>
          <w:p w:rsidR="008472F7" w:rsidRPr="008472F7" w:rsidRDefault="004F49B4" w:rsidP="008472F7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color w:val="000000" w:themeColor="text1"/>
                <w:sz w:val="20"/>
                <w:szCs w:val="20"/>
              </w:rPr>
              <w:t xml:space="preserve">Performance Criteria </w:t>
            </w:r>
            <w:r w:rsidRPr="00751043">
              <w:rPr>
                <w:b/>
                <w:color w:val="000000" w:themeColor="text1"/>
                <w:sz w:val="20"/>
                <w:szCs w:val="20"/>
                <w:lang w:val="en-US"/>
              </w:rPr>
              <w:t>9</w:t>
            </w:r>
            <w:r w:rsidRPr="00751043">
              <w:rPr>
                <w:b/>
                <w:color w:val="000000" w:themeColor="text1"/>
                <w:sz w:val="20"/>
                <w:szCs w:val="20"/>
              </w:rPr>
              <w:t xml:space="preserve">: </w:t>
            </w:r>
            <w:r w:rsidR="008472F7" w:rsidRPr="008472F7">
              <w:rPr>
                <w:color w:val="000000" w:themeColor="text1"/>
                <w:sz w:val="20"/>
                <w:szCs w:val="20"/>
              </w:rPr>
              <w:t>Operate Loop making machine including following operations</w:t>
            </w:r>
          </w:p>
          <w:p w:rsidR="008472F7" w:rsidRPr="008472F7" w:rsidRDefault="008472F7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8472F7" w:rsidRPr="008472F7" w:rsidRDefault="008472F7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8472F7" w:rsidRPr="008472F7" w:rsidRDefault="008472F7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081A32" w:rsidRPr="00751043" w:rsidRDefault="008472F7" w:rsidP="008472F7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Maintenance</w:t>
            </w:r>
          </w:p>
        </w:tc>
      </w:tr>
      <w:tr w:rsidR="008472F7" w:rsidRPr="008B16F8" w:rsidTr="008D09D4">
        <w:trPr>
          <w:cantSplit/>
        </w:trPr>
        <w:tc>
          <w:tcPr>
            <w:tcW w:w="1271" w:type="dxa"/>
            <w:vMerge/>
            <w:vAlign w:val="center"/>
          </w:tcPr>
          <w:p w:rsidR="008472F7" w:rsidRPr="008B16F8" w:rsidRDefault="008472F7" w:rsidP="007C2200">
            <w:pPr>
              <w:rPr>
                <w:szCs w:val="20"/>
              </w:rPr>
            </w:pPr>
          </w:p>
        </w:tc>
        <w:tc>
          <w:tcPr>
            <w:tcW w:w="7745" w:type="dxa"/>
            <w:gridSpan w:val="4"/>
          </w:tcPr>
          <w:p w:rsidR="008472F7" w:rsidRPr="00237AA9" w:rsidRDefault="008472F7" w:rsidP="008472F7">
            <w:pPr>
              <w:pStyle w:val="TableParagraph"/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b/>
                <w:color w:val="000000" w:themeColor="text1"/>
                <w:sz w:val="20"/>
                <w:szCs w:val="20"/>
              </w:rPr>
              <w:t xml:space="preserve">Performance Criteria </w:t>
            </w:r>
            <w:r w:rsidRPr="00751043">
              <w:rPr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  <w:r w:rsidRPr="00751043">
              <w:rPr>
                <w:b/>
                <w:color w:val="000000" w:themeColor="text1"/>
                <w:sz w:val="20"/>
                <w:szCs w:val="20"/>
              </w:rPr>
              <w:t>:</w:t>
            </w:r>
            <w:r w:rsidRPr="00237AA9">
              <w:rPr>
                <w:color w:val="000000" w:themeColor="text1"/>
                <w:sz w:val="20"/>
                <w:szCs w:val="20"/>
              </w:rPr>
              <w:t xml:space="preserve"> Operate Waist band attachment machine including following operations</w:t>
            </w:r>
          </w:p>
          <w:p w:rsidR="008472F7" w:rsidRPr="00237AA9" w:rsidRDefault="008472F7" w:rsidP="00BF2A7B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8472F7" w:rsidRPr="00237AA9" w:rsidRDefault="008472F7" w:rsidP="00BF2A7B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751043" w:rsidRDefault="008472F7" w:rsidP="00751043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8472F7" w:rsidRPr="00751043" w:rsidRDefault="008472F7" w:rsidP="00751043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751043">
              <w:rPr>
                <w:color w:val="000000" w:themeColor="text1"/>
                <w:szCs w:val="20"/>
              </w:rPr>
              <w:t>Maintenance</w:t>
            </w:r>
          </w:p>
        </w:tc>
      </w:tr>
    </w:tbl>
    <w:p w:rsidR="00AE2057" w:rsidRDefault="00A701DE" w:rsidP="00AE2057">
      <w:pPr>
        <w:jc w:val="right"/>
        <w:rPr>
          <w:i/>
          <w:szCs w:val="20"/>
        </w:rPr>
      </w:pPr>
      <w:r w:rsidRPr="008B16F8">
        <w:rPr>
          <w:i/>
          <w:szCs w:val="20"/>
        </w:rPr>
        <w:t xml:space="preserve">Continued on </w:t>
      </w:r>
      <w:r w:rsidR="002050FA" w:rsidRPr="008B16F8">
        <w:rPr>
          <w:i/>
          <w:szCs w:val="20"/>
        </w:rPr>
        <w:t xml:space="preserve">following </w:t>
      </w:r>
      <w:r w:rsidRPr="008B16F8">
        <w:rPr>
          <w:i/>
          <w:szCs w:val="20"/>
        </w:rPr>
        <w:t>page</w:t>
      </w:r>
    </w:p>
    <w:p w:rsidR="00AE2057" w:rsidRDefault="00AE2057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Default="005A1FB2" w:rsidP="00A701DE">
      <w:pPr>
        <w:jc w:val="right"/>
        <w:rPr>
          <w:i/>
          <w:szCs w:val="20"/>
        </w:rPr>
      </w:pPr>
    </w:p>
    <w:p w:rsidR="005A1FB2" w:rsidRPr="008B16F8" w:rsidRDefault="005A1FB2" w:rsidP="00A701DE">
      <w:pPr>
        <w:jc w:val="right"/>
        <w:rPr>
          <w:i/>
          <w:szCs w:val="20"/>
        </w:rPr>
      </w:pPr>
    </w:p>
    <w:p w:rsidR="00751043" w:rsidRDefault="00751043">
      <w:pPr>
        <w:spacing w:before="0" w:after="0"/>
        <w:rPr>
          <w:b/>
          <w:szCs w:val="20"/>
        </w:rPr>
      </w:pPr>
      <w:r>
        <w:rPr>
          <w:b/>
          <w:szCs w:val="20"/>
        </w:rPr>
        <w:br w:type="page"/>
      </w:r>
    </w:p>
    <w:p w:rsidR="00A701DE" w:rsidRPr="008B16F8" w:rsidRDefault="002E5592">
      <w:pPr>
        <w:spacing w:before="0" w:after="160" w:line="259" w:lineRule="auto"/>
        <w:rPr>
          <w:szCs w:val="20"/>
        </w:rPr>
      </w:pPr>
      <w:r w:rsidRPr="008B16F8">
        <w:rPr>
          <w:b/>
          <w:szCs w:val="20"/>
        </w:rPr>
        <w:lastRenderedPageBreak/>
        <w:t>Assessors Judgment Guide</w:t>
      </w:r>
      <w:r w:rsidRPr="008B16F8">
        <w:rPr>
          <w:szCs w:val="20"/>
        </w:rPr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8B16F8" w:rsidTr="008D09D4">
        <w:trPr>
          <w:trHeight w:val="802"/>
        </w:trPr>
        <w:tc>
          <w:tcPr>
            <w:tcW w:w="1699" w:type="dxa"/>
            <w:vAlign w:val="center"/>
          </w:tcPr>
          <w:p w:rsidR="00B95B90" w:rsidRPr="008B16F8" w:rsidRDefault="00B95B90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Pr="008B16F8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8B16F8">
              <w:rPr>
                <w:szCs w:val="20"/>
              </w:rPr>
              <w:t xml:space="preserve">Name: </w:t>
            </w:r>
            <w:r w:rsidR="005A411B" w:rsidRPr="008B16F8">
              <w:rPr>
                <w:szCs w:val="20"/>
              </w:rPr>
              <w:tab/>
            </w:r>
            <w:r w:rsidRPr="008B16F8">
              <w:rPr>
                <w:szCs w:val="20"/>
              </w:rPr>
              <w:t xml:space="preserve">Registration/Roll Number: </w:t>
            </w:r>
            <w:r w:rsidR="005A411B" w:rsidRPr="008B16F8">
              <w:rPr>
                <w:szCs w:val="20"/>
              </w:rPr>
              <w:tab/>
            </w:r>
          </w:p>
          <w:p w:rsidR="00B95B90" w:rsidRPr="008B16F8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8B16F8">
              <w:rPr>
                <w:szCs w:val="20"/>
              </w:rPr>
              <w:t>Candidate Signature:</w:t>
            </w:r>
            <w:r w:rsidRPr="008B16F8">
              <w:rPr>
                <w:szCs w:val="20"/>
              </w:rPr>
              <w:tab/>
            </w:r>
            <w:r w:rsidRPr="008B16F8">
              <w:rPr>
                <w:szCs w:val="20"/>
              </w:rPr>
              <w:tab/>
            </w:r>
          </w:p>
        </w:tc>
      </w:tr>
      <w:tr w:rsidR="00B95B90" w:rsidRPr="008B16F8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Pr="008B16F8" w:rsidRDefault="00B95B90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Pr="008B16F8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8B16F8">
              <w:rPr>
                <w:szCs w:val="20"/>
              </w:rPr>
              <w:t>COMPETENT</w:t>
            </w:r>
            <w:r w:rsidR="00917C4C" w:rsidRPr="008B16F8">
              <w:rPr>
                <w:szCs w:val="20"/>
              </w:rPr>
              <w:t xml:space="preserve"> </w:t>
            </w:r>
            <w:r w:rsidR="00D61822" w:rsidRPr="008B16F8">
              <w:rPr>
                <w:szCs w:val="20"/>
              </w:rPr>
              <w:sym w:font="Wingdings" w:char="F06F"/>
            </w:r>
            <w:r w:rsidR="00DB0616" w:rsidRPr="008B16F8">
              <w:rPr>
                <w:szCs w:val="20"/>
              </w:rPr>
              <w:tab/>
            </w:r>
            <w:r w:rsidRPr="008B16F8">
              <w:rPr>
                <w:szCs w:val="20"/>
              </w:rPr>
              <w:t>NOT YET COMPETENT</w:t>
            </w:r>
            <w:r w:rsidR="00D61822" w:rsidRPr="008B16F8">
              <w:rPr>
                <w:szCs w:val="20"/>
              </w:rPr>
              <w:t xml:space="preserve"> </w:t>
            </w:r>
            <w:r w:rsidR="00D61822" w:rsidRPr="008B16F8">
              <w:rPr>
                <w:szCs w:val="20"/>
              </w:rPr>
              <w:sym w:font="Wingdings" w:char="F06F"/>
            </w:r>
          </w:p>
          <w:p w:rsidR="00B95B90" w:rsidRPr="008B16F8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8B16F8">
              <w:rPr>
                <w:szCs w:val="20"/>
              </w:rPr>
              <w:t>Name of the Assessor</w:t>
            </w:r>
            <w:r w:rsidR="00FF3B8A" w:rsidRPr="008B16F8">
              <w:rPr>
                <w:szCs w:val="20"/>
              </w:rPr>
              <w:t>:</w:t>
            </w:r>
            <w:r w:rsidR="00FF3B8A" w:rsidRPr="008B16F8">
              <w:rPr>
                <w:szCs w:val="20"/>
              </w:rPr>
              <w:tab/>
            </w:r>
            <w:r w:rsidRPr="008B16F8">
              <w:rPr>
                <w:szCs w:val="20"/>
              </w:rPr>
              <w:t>Assessor’s code:</w:t>
            </w:r>
            <w:r w:rsidR="00FF3B8A" w:rsidRPr="008B16F8">
              <w:rPr>
                <w:szCs w:val="20"/>
              </w:rPr>
              <w:tab/>
            </w:r>
          </w:p>
          <w:p w:rsidR="00B95B90" w:rsidRPr="008B16F8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8B16F8">
              <w:rPr>
                <w:szCs w:val="20"/>
              </w:rPr>
              <w:t xml:space="preserve">Signature of the </w:t>
            </w:r>
            <w:r w:rsidR="00FF3B8A" w:rsidRPr="008B16F8">
              <w:rPr>
                <w:szCs w:val="20"/>
              </w:rPr>
              <w:br/>
            </w:r>
            <w:r w:rsidRPr="008B16F8">
              <w:rPr>
                <w:szCs w:val="20"/>
              </w:rPr>
              <w:t>Assessor:</w:t>
            </w:r>
            <w:r w:rsidR="00FF3B8A" w:rsidRPr="008B16F8">
              <w:rPr>
                <w:szCs w:val="20"/>
              </w:rPr>
              <w:tab/>
            </w:r>
            <w:r w:rsidR="00FF3B8A" w:rsidRPr="008B16F8">
              <w:rPr>
                <w:szCs w:val="20"/>
              </w:rPr>
              <w:tab/>
            </w:r>
          </w:p>
        </w:tc>
      </w:tr>
      <w:tr w:rsidR="007C07E4" w:rsidRPr="008B16F8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8B16F8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8B16F8" w:rsidTr="008D09D4">
        <w:tc>
          <w:tcPr>
            <w:tcW w:w="9468" w:type="dxa"/>
            <w:gridSpan w:val="9"/>
            <w:vAlign w:val="center"/>
          </w:tcPr>
          <w:p w:rsidR="004368A8" w:rsidRPr="008B16F8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8B16F8" w:rsidTr="008D09D4">
        <w:tc>
          <w:tcPr>
            <w:tcW w:w="3156" w:type="dxa"/>
            <w:gridSpan w:val="2"/>
            <w:vAlign w:val="center"/>
          </w:tcPr>
          <w:p w:rsidR="00634919" w:rsidRPr="008B16F8" w:rsidRDefault="00634919" w:rsidP="008D09D4">
            <w:pPr>
              <w:jc w:val="center"/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8B16F8" w:rsidRDefault="00634919" w:rsidP="008D09D4">
            <w:pPr>
              <w:jc w:val="center"/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8B16F8" w:rsidRDefault="00634919" w:rsidP="008D09D4">
            <w:pPr>
              <w:jc w:val="center"/>
              <w:rPr>
                <w:b/>
                <w:szCs w:val="20"/>
              </w:rPr>
            </w:pPr>
            <w:r w:rsidRPr="008B16F8">
              <w:rPr>
                <w:b/>
                <w:szCs w:val="20"/>
              </w:rPr>
              <w:t>Result</w:t>
            </w:r>
          </w:p>
        </w:tc>
      </w:tr>
      <w:tr w:rsidR="008407CD" w:rsidRPr="008B16F8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8B16F8" w:rsidRDefault="008407CD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Not Yet Competent</w:t>
            </w:r>
          </w:p>
        </w:tc>
      </w:tr>
      <w:tr w:rsidR="00296B01" w:rsidRPr="008B16F8" w:rsidTr="00023362">
        <w:tc>
          <w:tcPr>
            <w:tcW w:w="3156" w:type="dxa"/>
            <w:gridSpan w:val="2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02336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</w:p>
        </w:tc>
      </w:tr>
      <w:tr w:rsidR="00296B01" w:rsidRPr="008B16F8" w:rsidTr="008D09D4">
        <w:tc>
          <w:tcPr>
            <w:tcW w:w="3156" w:type="dxa"/>
            <w:gridSpan w:val="2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02336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02336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</w:p>
        </w:tc>
      </w:tr>
      <w:tr w:rsidR="00296B01" w:rsidRPr="008B16F8" w:rsidTr="001A66CE">
        <w:tc>
          <w:tcPr>
            <w:tcW w:w="3156" w:type="dxa"/>
            <w:gridSpan w:val="2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  <w:r w:rsidRPr="008B16F8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:rsidR="00296B01" w:rsidRPr="00023362" w:rsidRDefault="001A66CE" w:rsidP="008D09D4">
            <w:pPr>
              <w:jc w:val="center"/>
              <w:rPr>
                <w:b/>
                <w:bCs/>
                <w:szCs w:val="20"/>
              </w:rPr>
            </w:pPr>
            <w:r w:rsidRPr="0002336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2" w:type="dxa"/>
            <w:shd w:val="clear" w:color="auto" w:fill="D9D9D9"/>
          </w:tcPr>
          <w:p w:rsidR="00296B01" w:rsidRPr="008B16F8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8B16F8" w:rsidRDefault="00296B01" w:rsidP="008D09D4">
            <w:pPr>
              <w:rPr>
                <w:szCs w:val="20"/>
              </w:rPr>
            </w:pPr>
          </w:p>
        </w:tc>
      </w:tr>
    </w:tbl>
    <w:p w:rsidR="00F47217" w:rsidRPr="008B16F8" w:rsidRDefault="00F47217">
      <w:pPr>
        <w:spacing w:before="0" w:after="160" w:line="259" w:lineRule="auto"/>
        <w:rPr>
          <w:szCs w:val="20"/>
        </w:rPr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8B16F8" w:rsidTr="008D09D4">
        <w:trPr>
          <w:trHeight w:val="300"/>
        </w:trPr>
        <w:tc>
          <w:tcPr>
            <w:tcW w:w="9464" w:type="dxa"/>
            <w:gridSpan w:val="7"/>
          </w:tcPr>
          <w:p w:rsidR="00B15FAB" w:rsidRPr="008B16F8" w:rsidRDefault="00B15FAB" w:rsidP="008D09D4">
            <w:pPr>
              <w:keepNext/>
              <w:rPr>
                <w:szCs w:val="20"/>
              </w:rPr>
            </w:pPr>
            <w:r w:rsidRPr="008B16F8">
              <w:rPr>
                <w:szCs w:val="20"/>
              </w:rPr>
              <w:lastRenderedPageBreak/>
              <w:t>Each Assessment Task (with performance criteria)</w:t>
            </w:r>
          </w:p>
        </w:tc>
      </w:tr>
      <w:tr w:rsidR="00B15FAB" w:rsidRPr="008B16F8" w:rsidTr="00751043">
        <w:trPr>
          <w:trHeight w:val="3747"/>
        </w:trPr>
        <w:tc>
          <w:tcPr>
            <w:tcW w:w="4248" w:type="dxa"/>
            <w:gridSpan w:val="3"/>
          </w:tcPr>
          <w:p w:rsidR="00B15FAB" w:rsidRPr="00751043" w:rsidRDefault="00B15FAB" w:rsidP="008D09D4">
            <w:pPr>
              <w:keepNext/>
              <w:rPr>
                <w:b/>
                <w:szCs w:val="20"/>
              </w:rPr>
            </w:pPr>
            <w:r w:rsidRPr="00751043">
              <w:rPr>
                <w:b/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17635D" w:rsidRDefault="00B15FAB" w:rsidP="008D09D4">
            <w:pPr>
              <w:keepNext/>
              <w:rPr>
                <w:b/>
                <w:bCs/>
                <w:szCs w:val="20"/>
              </w:rPr>
            </w:pPr>
            <w:r w:rsidRPr="0017635D">
              <w:rPr>
                <w:b/>
                <w:bCs/>
                <w:szCs w:val="20"/>
              </w:rPr>
              <w:t>Description of assessment task 1</w:t>
            </w:r>
          </w:p>
          <w:p w:rsidR="0017635D" w:rsidRDefault="0017635D" w:rsidP="00751043">
            <w:pPr>
              <w:tabs>
                <w:tab w:val="left" w:pos="513"/>
              </w:tabs>
              <w:ind w:left="-18" w:firstLine="18"/>
            </w:pPr>
            <w:r>
              <w:t>Candidate is required to prepare different samples by using  industrial sewing machines as per instructions given by assessor: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Over lock stitch machine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 xml:space="preserve">Flat lock stitch machine 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 xml:space="preserve">Lock stitch (Double needle/single needle) 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 xml:space="preserve">Button attachment machine 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Buttonhole machine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Bar Tack machine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Feed of the arm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fusing machine</w:t>
            </w:r>
          </w:p>
          <w:p w:rsidR="0017635D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Loop making machine</w:t>
            </w:r>
          </w:p>
          <w:p w:rsidR="00B15FAB" w:rsidRPr="0017635D" w:rsidRDefault="0017635D" w:rsidP="00BF2A7B">
            <w:pPr>
              <w:pStyle w:val="ListParagraph"/>
              <w:numPr>
                <w:ilvl w:val="0"/>
                <w:numId w:val="6"/>
              </w:numPr>
              <w:tabs>
                <w:tab w:val="left" w:pos="513"/>
              </w:tabs>
              <w:spacing w:before="0" w:after="200" w:line="276" w:lineRule="auto"/>
              <w:rPr>
                <w:color w:val="000000" w:themeColor="text1"/>
              </w:rPr>
            </w:pPr>
            <w:r w:rsidRPr="0017635D">
              <w:rPr>
                <w:color w:val="000000" w:themeColor="text1"/>
              </w:rPr>
              <w:t>Waist band attachment machine</w:t>
            </w:r>
          </w:p>
        </w:tc>
      </w:tr>
      <w:tr w:rsidR="00B15FAB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8B16F8" w:rsidRDefault="00B15FAB" w:rsidP="008D09D4">
            <w:pPr>
              <w:keepNext/>
              <w:rPr>
                <w:szCs w:val="20"/>
              </w:rPr>
            </w:pPr>
            <w:r w:rsidRPr="008B16F8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8B16F8" w:rsidRDefault="00B15FAB" w:rsidP="008D09D4">
            <w:pPr>
              <w:keepNext/>
              <w:rPr>
                <w:szCs w:val="20"/>
              </w:rPr>
            </w:pPr>
            <w:r w:rsidRPr="008B16F8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8B16F8" w:rsidRDefault="00B15FAB" w:rsidP="008D09D4">
            <w:pPr>
              <w:keepNext/>
              <w:rPr>
                <w:szCs w:val="20"/>
              </w:rPr>
            </w:pPr>
            <w:r w:rsidRPr="008B16F8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8B16F8" w:rsidRDefault="00B15FAB" w:rsidP="008D09D4">
            <w:pPr>
              <w:keepNext/>
              <w:rPr>
                <w:szCs w:val="20"/>
              </w:rPr>
            </w:pPr>
            <w:r w:rsidRPr="008B16F8">
              <w:rPr>
                <w:szCs w:val="20"/>
              </w:rPr>
              <w:t>Remarks</w:t>
            </w: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06265A" w:rsidRPr="00081A32" w:rsidRDefault="0006265A" w:rsidP="0006265A">
            <w:pPr>
              <w:pStyle w:val="TableParagraph"/>
              <w:rPr>
                <w:sz w:val="20"/>
                <w:szCs w:val="20"/>
              </w:rPr>
            </w:pPr>
            <w:r w:rsidRPr="00081A32">
              <w:rPr>
                <w:sz w:val="20"/>
                <w:szCs w:val="20"/>
              </w:rPr>
              <w:t>Operate Over lock stitch machine including following operations</w:t>
            </w:r>
          </w:p>
          <w:p w:rsidR="0006265A" w:rsidRPr="00081A32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81A32">
              <w:rPr>
                <w:sz w:val="20"/>
                <w:szCs w:val="20"/>
              </w:rPr>
              <w:t xml:space="preserve">Threading </w:t>
            </w:r>
          </w:p>
          <w:p w:rsidR="0006265A" w:rsidRPr="00081A32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81A32">
              <w:rPr>
                <w:sz w:val="20"/>
                <w:szCs w:val="20"/>
              </w:rPr>
              <w:t>Needle attachment</w:t>
            </w:r>
          </w:p>
          <w:p w:rsidR="0006265A" w:rsidRPr="00081A32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81A32">
              <w:rPr>
                <w:sz w:val="20"/>
                <w:szCs w:val="20"/>
              </w:rPr>
              <w:t>Speed adjustment</w:t>
            </w:r>
          </w:p>
          <w:p w:rsidR="00963697" w:rsidRPr="005C0B6B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81A32">
              <w:rPr>
                <w:sz w:val="20"/>
                <w:szCs w:val="20"/>
              </w:rPr>
              <w:t>Maintenance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3"/>
          </w:tcPr>
          <w:p w:rsidR="005C0B6B" w:rsidRPr="004210C5" w:rsidRDefault="005C0B6B" w:rsidP="005C0B6B">
            <w:pPr>
              <w:pStyle w:val="TableParagraph"/>
              <w:ind w:left="141"/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Operate Flat lock stitch machine including following operations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3"/>
          </w:tcPr>
          <w:p w:rsidR="005C0B6B" w:rsidRPr="00081A32" w:rsidRDefault="005C0B6B" w:rsidP="005C0B6B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 xml:space="preserve">Operate </w:t>
            </w:r>
            <w:r w:rsidRPr="004210C5">
              <w:rPr>
                <w:sz w:val="20"/>
                <w:szCs w:val="20"/>
              </w:rPr>
              <w:t>Lock stitch (Double needle/single needle)</w:t>
            </w:r>
            <w:r w:rsidRPr="00593C52">
              <w:t xml:space="preserve"> </w:t>
            </w:r>
            <w:r w:rsidRPr="00081A32">
              <w:rPr>
                <w:color w:val="000000" w:themeColor="text1"/>
                <w:sz w:val="20"/>
                <w:szCs w:val="20"/>
              </w:rPr>
              <w:t>including following operations</w:t>
            </w:r>
          </w:p>
          <w:p w:rsidR="005C0B6B" w:rsidRPr="00081A32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5C0B6B" w:rsidRPr="00081A32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5C0B6B" w:rsidRPr="00081A32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5C0B6B" w:rsidP="00BF2A7B">
            <w:pPr>
              <w:pStyle w:val="TableParagraph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081A32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3"/>
          </w:tcPr>
          <w:p w:rsidR="005C0B6B" w:rsidRPr="004210C5" w:rsidRDefault="005C0B6B" w:rsidP="005C0B6B">
            <w:pPr>
              <w:pStyle w:val="TableParagraph"/>
              <w:ind w:left="141"/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Operate Button attachment machine including following operations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5C0B6B" w:rsidP="00BF2A7B">
            <w:pPr>
              <w:pStyle w:val="TableParagraph"/>
              <w:numPr>
                <w:ilvl w:val="0"/>
                <w:numId w:val="9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3"/>
          </w:tcPr>
          <w:p w:rsidR="005C0B6B" w:rsidRPr="004210C5" w:rsidRDefault="005C0B6B" w:rsidP="005C0B6B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Operate Buttonhole machine including following operations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5C0B6B" w:rsidP="00BF2A7B">
            <w:pPr>
              <w:pStyle w:val="TableParagraph"/>
              <w:numPr>
                <w:ilvl w:val="0"/>
                <w:numId w:val="10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szCs w:val="20"/>
              </w:rPr>
            </w:pPr>
          </w:p>
        </w:tc>
        <w:tc>
          <w:tcPr>
            <w:tcW w:w="4937" w:type="dxa"/>
            <w:gridSpan w:val="3"/>
          </w:tcPr>
          <w:p w:rsidR="005C0B6B" w:rsidRPr="004210C5" w:rsidRDefault="005C0B6B" w:rsidP="005C0B6B">
            <w:pPr>
              <w:pStyle w:val="TableParagraph"/>
              <w:ind w:left="141"/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Operate Bar Tack machine including following operations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5C0B6B" w:rsidRPr="004210C5" w:rsidRDefault="005C0B6B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751043" w:rsidP="00BF2A7B">
            <w:pPr>
              <w:pStyle w:val="TableParagraph"/>
              <w:numPr>
                <w:ilvl w:val="0"/>
                <w:numId w:val="11"/>
              </w:numPr>
              <w:rPr>
                <w:color w:val="000000" w:themeColor="text1"/>
                <w:sz w:val="20"/>
                <w:szCs w:val="20"/>
              </w:rPr>
            </w:pPr>
            <w:r w:rsidRPr="004210C5">
              <w:rPr>
                <w:color w:val="000000" w:themeColor="text1"/>
                <w:sz w:val="20"/>
                <w:szCs w:val="20"/>
              </w:rPr>
              <w:lastRenderedPageBreak/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5C0B6B" w:rsidRPr="00DE3B8B" w:rsidRDefault="005C0B6B" w:rsidP="005C0B6B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Operate Feed of the arm machine including following operations</w:t>
            </w:r>
          </w:p>
          <w:p w:rsidR="005C0B6B" w:rsidRPr="00DE3B8B" w:rsidRDefault="005C0B6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Threading</w:t>
            </w:r>
          </w:p>
          <w:p w:rsidR="005C0B6B" w:rsidRPr="00DE3B8B" w:rsidRDefault="005C0B6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Bobbin Winding</w:t>
            </w:r>
          </w:p>
          <w:p w:rsidR="005C0B6B" w:rsidRPr="00DE3B8B" w:rsidRDefault="005C0B6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5C0B6B" w:rsidRPr="00DE3B8B" w:rsidRDefault="005C0B6B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751043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DE3B8B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06265A" w:rsidRPr="00BF5C90" w:rsidRDefault="0006265A" w:rsidP="0006265A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Operate fusing machine including following operations</w:t>
            </w:r>
          </w:p>
          <w:p w:rsidR="0006265A" w:rsidRPr="00BF5C90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Time and Heat setting</w:t>
            </w:r>
          </w:p>
          <w:p w:rsidR="0006265A" w:rsidRPr="00BF5C90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5C0B6B" w:rsidRDefault="0006265A" w:rsidP="00BF2A7B">
            <w:pPr>
              <w:pStyle w:val="TableParagraph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BF5C90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:rsidR="0006265A" w:rsidRPr="008472F7" w:rsidRDefault="0006265A" w:rsidP="0006265A">
            <w:pPr>
              <w:pStyle w:val="TableParagraph"/>
              <w:ind w:left="0"/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Operate Loop making machine including following operations</w:t>
            </w:r>
          </w:p>
          <w:p w:rsidR="0006265A" w:rsidRPr="008472F7" w:rsidRDefault="0006265A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06265A" w:rsidRPr="008472F7" w:rsidRDefault="0006265A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06265A" w:rsidRPr="008472F7" w:rsidRDefault="0006265A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06265A" w:rsidRDefault="0006265A" w:rsidP="00BF2A7B">
            <w:pPr>
              <w:pStyle w:val="Table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 w:rsidRPr="008472F7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963697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963697" w:rsidRPr="00751043" w:rsidRDefault="00963697" w:rsidP="00751043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szCs w:val="20"/>
              </w:rPr>
            </w:pPr>
            <w:r w:rsidRPr="00751043">
              <w:rPr>
                <w:szCs w:val="20"/>
              </w:rPr>
              <w:t>10</w:t>
            </w:r>
          </w:p>
        </w:tc>
        <w:tc>
          <w:tcPr>
            <w:tcW w:w="4937" w:type="dxa"/>
            <w:gridSpan w:val="3"/>
          </w:tcPr>
          <w:p w:rsidR="00005574" w:rsidRPr="00237AA9" w:rsidRDefault="00005574" w:rsidP="00005574">
            <w:pPr>
              <w:pStyle w:val="TableParagraph"/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>Operate Waist band attachment machine including following operations</w:t>
            </w:r>
          </w:p>
          <w:p w:rsidR="00005574" w:rsidRPr="00237AA9" w:rsidRDefault="00005574" w:rsidP="00BF2A7B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 xml:space="preserve">Threading </w:t>
            </w:r>
          </w:p>
          <w:p w:rsidR="00005574" w:rsidRPr="00237AA9" w:rsidRDefault="00005574" w:rsidP="00BF2A7B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>Needle attachment</w:t>
            </w:r>
          </w:p>
          <w:p w:rsidR="00005574" w:rsidRDefault="00005574" w:rsidP="00BF2A7B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237AA9">
              <w:rPr>
                <w:color w:val="000000" w:themeColor="text1"/>
                <w:sz w:val="20"/>
                <w:szCs w:val="20"/>
              </w:rPr>
              <w:t>Speed adjustment</w:t>
            </w:r>
          </w:p>
          <w:p w:rsidR="00963697" w:rsidRPr="00005574" w:rsidRDefault="00005574" w:rsidP="00BF2A7B">
            <w:pPr>
              <w:pStyle w:val="TableParagraph"/>
              <w:numPr>
                <w:ilvl w:val="3"/>
                <w:numId w:val="13"/>
              </w:numPr>
              <w:rPr>
                <w:color w:val="000000" w:themeColor="text1"/>
                <w:sz w:val="20"/>
                <w:szCs w:val="20"/>
              </w:rPr>
            </w:pPr>
            <w:r w:rsidRPr="00005574">
              <w:rPr>
                <w:color w:val="000000" w:themeColor="text1"/>
                <w:sz w:val="20"/>
                <w:szCs w:val="20"/>
              </w:rPr>
              <w:t>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63697" w:rsidRPr="008B16F8" w:rsidRDefault="00963697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:rsidR="00963697" w:rsidRPr="008B16F8" w:rsidRDefault="00963697" w:rsidP="008D09D4">
            <w:pPr>
              <w:keepNext/>
              <w:rPr>
                <w:szCs w:val="20"/>
              </w:rPr>
            </w:pPr>
          </w:p>
        </w:tc>
      </w:tr>
      <w:tr w:rsidR="00B15FAB" w:rsidRPr="008B16F8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8B16F8" w:rsidRDefault="00B15FAB" w:rsidP="000D7337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Competent </w:t>
            </w:r>
            <w:r w:rsidR="007C6098" w:rsidRPr="008B16F8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8B16F8" w:rsidRDefault="00B15FAB" w:rsidP="000D7337">
            <w:pPr>
              <w:rPr>
                <w:szCs w:val="20"/>
              </w:rPr>
            </w:pPr>
            <w:r w:rsidRPr="008B16F8">
              <w:rPr>
                <w:szCs w:val="20"/>
              </w:rPr>
              <w:t xml:space="preserve">Not Yet Competent </w:t>
            </w:r>
            <w:r w:rsidR="00772262" w:rsidRPr="008B16F8">
              <w:rPr>
                <w:szCs w:val="20"/>
              </w:rPr>
              <w:sym w:font="Wingdings" w:char="F06F"/>
            </w:r>
          </w:p>
        </w:tc>
      </w:tr>
    </w:tbl>
    <w:p w:rsidR="00B15FAB" w:rsidRPr="008B16F8" w:rsidRDefault="00B15FAB" w:rsidP="00B15FAB">
      <w:pPr>
        <w:rPr>
          <w:szCs w:val="20"/>
        </w:rPr>
      </w:pPr>
    </w:p>
    <w:sectPr w:rsidR="00B15FAB" w:rsidRPr="008B16F8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2EF" w:rsidRDefault="001B42EF" w:rsidP="002C2CE3">
      <w:r>
        <w:separator/>
      </w:r>
    </w:p>
  </w:endnote>
  <w:endnote w:type="continuationSeparator" w:id="0">
    <w:p w:rsidR="001B42EF" w:rsidRDefault="001B42E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337" w:rsidRDefault="001757EE" w:rsidP="00552F14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52F14">
      <w:rPr>
        <w:noProof/>
      </w:rPr>
      <w:t xml:space="preserve">Assessment Evidence Guide </w:t>
    </w:r>
    <w:r w:rsidR="00552F14">
      <w:rPr>
        <w:rFonts w:cs="Arial"/>
        <w:color w:val="000000"/>
      </w:rPr>
      <w:t>Fashion Design &amp; Dress Making</w:t>
    </w:r>
    <w:r w:rsidR="00552F14">
      <w:rPr>
        <w:noProof/>
      </w:rPr>
      <w:t>.docx</w:t>
    </w:r>
    <w:r>
      <w:rPr>
        <w:noProof/>
      </w:rPr>
      <w:fldChar w:fldCharType="end"/>
    </w:r>
    <w:r w:rsidR="000D7337">
      <w:tab/>
    </w:r>
    <w:r w:rsidR="000D7337">
      <w:tab/>
    </w:r>
    <w:r w:rsidR="000D7337" w:rsidRPr="00660D05">
      <w:t xml:space="preserve">Page | </w:t>
    </w:r>
    <w:r w:rsidR="00A644FA" w:rsidRPr="00660D05">
      <w:fldChar w:fldCharType="begin"/>
    </w:r>
    <w:r w:rsidR="000D7337" w:rsidRPr="00660D05">
      <w:instrText xml:space="preserve"> PAGE   \* MERGEFORMAT </w:instrText>
    </w:r>
    <w:r w:rsidR="00A644FA" w:rsidRPr="00660D05">
      <w:fldChar w:fldCharType="separate"/>
    </w:r>
    <w:r w:rsidR="00813A51">
      <w:rPr>
        <w:noProof/>
      </w:rPr>
      <w:t>1</w:t>
    </w:r>
    <w:r w:rsidR="00A644FA" w:rsidRPr="00660D05">
      <w:fldChar w:fldCharType="end"/>
    </w:r>
    <w:r w:rsidR="000D7337" w:rsidRPr="00660D0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2EF" w:rsidRDefault="001B42EF" w:rsidP="002C2CE3">
      <w:r>
        <w:separator/>
      </w:r>
    </w:p>
  </w:footnote>
  <w:footnote w:type="continuationSeparator" w:id="0">
    <w:p w:rsidR="001B42EF" w:rsidRDefault="001B42E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8719BF"/>
    <w:multiLevelType w:val="hybridMultilevel"/>
    <w:tmpl w:val="7BF4BB0C"/>
    <w:lvl w:ilvl="0" w:tplc="3C1A24DA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95E62"/>
    <w:multiLevelType w:val="hybridMultilevel"/>
    <w:tmpl w:val="C1D2382E"/>
    <w:lvl w:ilvl="0" w:tplc="80B40172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3D2B6D"/>
    <w:multiLevelType w:val="hybridMultilevel"/>
    <w:tmpl w:val="C36CA49C"/>
    <w:lvl w:ilvl="0" w:tplc="5C3034B8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4" w15:restartNumberingAfterBreak="0">
    <w:nsid w:val="3BDB095D"/>
    <w:multiLevelType w:val="hybridMultilevel"/>
    <w:tmpl w:val="6466F514"/>
    <w:lvl w:ilvl="0" w:tplc="BC78E34C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173C61"/>
    <w:multiLevelType w:val="hybridMultilevel"/>
    <w:tmpl w:val="5F86FD6C"/>
    <w:lvl w:ilvl="0" w:tplc="E14228A6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D739E"/>
    <w:multiLevelType w:val="hybridMultilevel"/>
    <w:tmpl w:val="8A4AD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00938"/>
    <w:multiLevelType w:val="hybridMultilevel"/>
    <w:tmpl w:val="23D02862"/>
    <w:lvl w:ilvl="0" w:tplc="94227F70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AF940AF"/>
    <w:multiLevelType w:val="hybridMultilevel"/>
    <w:tmpl w:val="2478700C"/>
    <w:lvl w:ilvl="0" w:tplc="80B401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4E02D8F"/>
    <w:multiLevelType w:val="hybridMultilevel"/>
    <w:tmpl w:val="D6A890CE"/>
    <w:lvl w:ilvl="0" w:tplc="A3A2234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5" w15:restartNumberingAfterBreak="0">
    <w:nsid w:val="6944130D"/>
    <w:multiLevelType w:val="hybridMultilevel"/>
    <w:tmpl w:val="4E0A6A5E"/>
    <w:lvl w:ilvl="0" w:tplc="FCCE2410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6" w15:restartNumberingAfterBreak="0">
    <w:nsid w:val="776B12C3"/>
    <w:multiLevelType w:val="hybridMultilevel"/>
    <w:tmpl w:val="137CC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020C18"/>
    <w:multiLevelType w:val="hybridMultilevel"/>
    <w:tmpl w:val="CBA882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226E2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  <w:b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65BBC"/>
    <w:multiLevelType w:val="hybridMultilevel"/>
    <w:tmpl w:val="679405CC"/>
    <w:lvl w:ilvl="0" w:tplc="B5B6B02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9" w15:restartNumberingAfterBreak="0">
    <w:nsid w:val="7E205F5F"/>
    <w:multiLevelType w:val="hybridMultilevel"/>
    <w:tmpl w:val="C536262C"/>
    <w:lvl w:ilvl="0" w:tplc="DC74112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6"/>
  </w:num>
  <w:num w:numId="11">
    <w:abstractNumId w:val="19"/>
  </w:num>
  <w:num w:numId="12">
    <w:abstractNumId w:val="15"/>
  </w:num>
  <w:num w:numId="13">
    <w:abstractNumId w:val="17"/>
  </w:num>
  <w:num w:numId="14">
    <w:abstractNumId w:val="18"/>
  </w:num>
  <w:num w:numId="15">
    <w:abstractNumId w:val="8"/>
  </w:num>
  <w:num w:numId="16">
    <w:abstractNumId w:val="16"/>
  </w:num>
  <w:num w:numId="17">
    <w:abstractNumId w:val="11"/>
  </w:num>
  <w:num w:numId="1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5574"/>
    <w:rsid w:val="00022F88"/>
    <w:rsid w:val="00023362"/>
    <w:rsid w:val="00041687"/>
    <w:rsid w:val="00047F90"/>
    <w:rsid w:val="000539A7"/>
    <w:rsid w:val="00057A57"/>
    <w:rsid w:val="00061D7D"/>
    <w:rsid w:val="0006265A"/>
    <w:rsid w:val="000647F6"/>
    <w:rsid w:val="00066624"/>
    <w:rsid w:val="00070789"/>
    <w:rsid w:val="00074D05"/>
    <w:rsid w:val="000761D4"/>
    <w:rsid w:val="00080C08"/>
    <w:rsid w:val="00081A32"/>
    <w:rsid w:val="00081E17"/>
    <w:rsid w:val="00087836"/>
    <w:rsid w:val="00091740"/>
    <w:rsid w:val="000A70EA"/>
    <w:rsid w:val="000C357D"/>
    <w:rsid w:val="000C6B89"/>
    <w:rsid w:val="000D3381"/>
    <w:rsid w:val="000D7337"/>
    <w:rsid w:val="000E0B26"/>
    <w:rsid w:val="001046F8"/>
    <w:rsid w:val="001275F0"/>
    <w:rsid w:val="00140BF5"/>
    <w:rsid w:val="00141C38"/>
    <w:rsid w:val="00142A25"/>
    <w:rsid w:val="00156010"/>
    <w:rsid w:val="00162960"/>
    <w:rsid w:val="0016360F"/>
    <w:rsid w:val="001701A8"/>
    <w:rsid w:val="00172F59"/>
    <w:rsid w:val="001757EE"/>
    <w:rsid w:val="0017635D"/>
    <w:rsid w:val="001A6171"/>
    <w:rsid w:val="001A66CE"/>
    <w:rsid w:val="001B0B3A"/>
    <w:rsid w:val="001B1467"/>
    <w:rsid w:val="001B42EF"/>
    <w:rsid w:val="001C1442"/>
    <w:rsid w:val="001E0535"/>
    <w:rsid w:val="002050FA"/>
    <w:rsid w:val="00215ABC"/>
    <w:rsid w:val="002369E3"/>
    <w:rsid w:val="00237AA9"/>
    <w:rsid w:val="00244DC9"/>
    <w:rsid w:val="0026150F"/>
    <w:rsid w:val="002964EA"/>
    <w:rsid w:val="00296B01"/>
    <w:rsid w:val="002B358D"/>
    <w:rsid w:val="002B63F3"/>
    <w:rsid w:val="002C2CE3"/>
    <w:rsid w:val="002E3504"/>
    <w:rsid w:val="002E5592"/>
    <w:rsid w:val="002F0DCA"/>
    <w:rsid w:val="002F5224"/>
    <w:rsid w:val="00307B53"/>
    <w:rsid w:val="00310098"/>
    <w:rsid w:val="00312250"/>
    <w:rsid w:val="003175B3"/>
    <w:rsid w:val="00321AEE"/>
    <w:rsid w:val="00330455"/>
    <w:rsid w:val="0034581B"/>
    <w:rsid w:val="003616BE"/>
    <w:rsid w:val="00366640"/>
    <w:rsid w:val="003713B1"/>
    <w:rsid w:val="00381B7B"/>
    <w:rsid w:val="0038246F"/>
    <w:rsid w:val="00383701"/>
    <w:rsid w:val="003D2EE6"/>
    <w:rsid w:val="003E2434"/>
    <w:rsid w:val="00404A93"/>
    <w:rsid w:val="00404C45"/>
    <w:rsid w:val="004210C5"/>
    <w:rsid w:val="0043085E"/>
    <w:rsid w:val="004368A8"/>
    <w:rsid w:val="0044039C"/>
    <w:rsid w:val="00455C96"/>
    <w:rsid w:val="004606E6"/>
    <w:rsid w:val="00464269"/>
    <w:rsid w:val="0047563F"/>
    <w:rsid w:val="00480E91"/>
    <w:rsid w:val="00487658"/>
    <w:rsid w:val="004B440B"/>
    <w:rsid w:val="004C2D18"/>
    <w:rsid w:val="004C6BAD"/>
    <w:rsid w:val="004D12F4"/>
    <w:rsid w:val="004F49B4"/>
    <w:rsid w:val="005008FD"/>
    <w:rsid w:val="00500F97"/>
    <w:rsid w:val="005013D7"/>
    <w:rsid w:val="005068E7"/>
    <w:rsid w:val="00507419"/>
    <w:rsid w:val="00510DFA"/>
    <w:rsid w:val="00516EA1"/>
    <w:rsid w:val="005171FB"/>
    <w:rsid w:val="00520749"/>
    <w:rsid w:val="005214C2"/>
    <w:rsid w:val="00521A89"/>
    <w:rsid w:val="00534C2F"/>
    <w:rsid w:val="00552F14"/>
    <w:rsid w:val="0056101B"/>
    <w:rsid w:val="0057138D"/>
    <w:rsid w:val="00584E06"/>
    <w:rsid w:val="00592800"/>
    <w:rsid w:val="005A1FB2"/>
    <w:rsid w:val="005A411B"/>
    <w:rsid w:val="005A6AA5"/>
    <w:rsid w:val="005B4D27"/>
    <w:rsid w:val="005B5D2D"/>
    <w:rsid w:val="005C0B6B"/>
    <w:rsid w:val="005C1B64"/>
    <w:rsid w:val="005C49D1"/>
    <w:rsid w:val="005C4DF1"/>
    <w:rsid w:val="005D1708"/>
    <w:rsid w:val="005D631E"/>
    <w:rsid w:val="005E3857"/>
    <w:rsid w:val="005F0AAF"/>
    <w:rsid w:val="005F283D"/>
    <w:rsid w:val="00610E4A"/>
    <w:rsid w:val="0061228D"/>
    <w:rsid w:val="00617C92"/>
    <w:rsid w:val="00624B93"/>
    <w:rsid w:val="00634919"/>
    <w:rsid w:val="00640980"/>
    <w:rsid w:val="00660D05"/>
    <w:rsid w:val="00663CA3"/>
    <w:rsid w:val="00665777"/>
    <w:rsid w:val="0067729A"/>
    <w:rsid w:val="006B176E"/>
    <w:rsid w:val="006B362B"/>
    <w:rsid w:val="006D0BCC"/>
    <w:rsid w:val="006D1BDC"/>
    <w:rsid w:val="006D1DF0"/>
    <w:rsid w:val="006D46A7"/>
    <w:rsid w:val="006E28CD"/>
    <w:rsid w:val="006F2D0E"/>
    <w:rsid w:val="00703B90"/>
    <w:rsid w:val="00711D26"/>
    <w:rsid w:val="00715368"/>
    <w:rsid w:val="007306EF"/>
    <w:rsid w:val="007326D1"/>
    <w:rsid w:val="00743E65"/>
    <w:rsid w:val="00747F7B"/>
    <w:rsid w:val="00751043"/>
    <w:rsid w:val="007535C5"/>
    <w:rsid w:val="00766267"/>
    <w:rsid w:val="00772118"/>
    <w:rsid w:val="00772262"/>
    <w:rsid w:val="00772A04"/>
    <w:rsid w:val="0077477C"/>
    <w:rsid w:val="00790F72"/>
    <w:rsid w:val="0079152B"/>
    <w:rsid w:val="007917AE"/>
    <w:rsid w:val="007A3E68"/>
    <w:rsid w:val="007A5803"/>
    <w:rsid w:val="007A7EF8"/>
    <w:rsid w:val="007B0F8C"/>
    <w:rsid w:val="007B4B58"/>
    <w:rsid w:val="007C07E4"/>
    <w:rsid w:val="007C2200"/>
    <w:rsid w:val="007C4F4E"/>
    <w:rsid w:val="007C6098"/>
    <w:rsid w:val="007D3BC4"/>
    <w:rsid w:val="007D6338"/>
    <w:rsid w:val="007E05C3"/>
    <w:rsid w:val="00804B36"/>
    <w:rsid w:val="00806DDC"/>
    <w:rsid w:val="008133C4"/>
    <w:rsid w:val="00813A51"/>
    <w:rsid w:val="0082319E"/>
    <w:rsid w:val="00824320"/>
    <w:rsid w:val="00824396"/>
    <w:rsid w:val="00824DEC"/>
    <w:rsid w:val="00824FB8"/>
    <w:rsid w:val="0082683B"/>
    <w:rsid w:val="00836C32"/>
    <w:rsid w:val="00840190"/>
    <w:rsid w:val="008403C8"/>
    <w:rsid w:val="008407CD"/>
    <w:rsid w:val="0084126E"/>
    <w:rsid w:val="00845EA8"/>
    <w:rsid w:val="00847158"/>
    <w:rsid w:val="008472F7"/>
    <w:rsid w:val="008567CE"/>
    <w:rsid w:val="00857A76"/>
    <w:rsid w:val="008641EE"/>
    <w:rsid w:val="00865464"/>
    <w:rsid w:val="008671BC"/>
    <w:rsid w:val="008858A2"/>
    <w:rsid w:val="00885FBB"/>
    <w:rsid w:val="008A0B36"/>
    <w:rsid w:val="008A6078"/>
    <w:rsid w:val="008B16F8"/>
    <w:rsid w:val="008B77A8"/>
    <w:rsid w:val="008D09D4"/>
    <w:rsid w:val="008D4385"/>
    <w:rsid w:val="008D4E60"/>
    <w:rsid w:val="008E0E87"/>
    <w:rsid w:val="008E7F6C"/>
    <w:rsid w:val="008F2166"/>
    <w:rsid w:val="0091437D"/>
    <w:rsid w:val="00917292"/>
    <w:rsid w:val="00917C4C"/>
    <w:rsid w:val="00920E5A"/>
    <w:rsid w:val="009275FB"/>
    <w:rsid w:val="009349F8"/>
    <w:rsid w:val="00943DDD"/>
    <w:rsid w:val="00957521"/>
    <w:rsid w:val="00963697"/>
    <w:rsid w:val="009701A9"/>
    <w:rsid w:val="00976841"/>
    <w:rsid w:val="00996BF1"/>
    <w:rsid w:val="009B0B3C"/>
    <w:rsid w:val="009B581C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2850"/>
    <w:rsid w:val="00A6418E"/>
    <w:rsid w:val="00A644FA"/>
    <w:rsid w:val="00A67FD4"/>
    <w:rsid w:val="00A701DE"/>
    <w:rsid w:val="00A763C9"/>
    <w:rsid w:val="00A833EC"/>
    <w:rsid w:val="00A844CD"/>
    <w:rsid w:val="00A87FFB"/>
    <w:rsid w:val="00AA3DDD"/>
    <w:rsid w:val="00AB491D"/>
    <w:rsid w:val="00AE2057"/>
    <w:rsid w:val="00AE736A"/>
    <w:rsid w:val="00AF055E"/>
    <w:rsid w:val="00AF4D0E"/>
    <w:rsid w:val="00B02675"/>
    <w:rsid w:val="00B07F9E"/>
    <w:rsid w:val="00B15FAB"/>
    <w:rsid w:val="00B22EBF"/>
    <w:rsid w:val="00B42E66"/>
    <w:rsid w:val="00B44098"/>
    <w:rsid w:val="00B46F7E"/>
    <w:rsid w:val="00B477E1"/>
    <w:rsid w:val="00B61604"/>
    <w:rsid w:val="00B67FFA"/>
    <w:rsid w:val="00B75460"/>
    <w:rsid w:val="00B80954"/>
    <w:rsid w:val="00B84FA0"/>
    <w:rsid w:val="00B95B90"/>
    <w:rsid w:val="00BA6184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1AF6"/>
    <w:rsid w:val="00BF2A7B"/>
    <w:rsid w:val="00BF36E6"/>
    <w:rsid w:val="00BF5C90"/>
    <w:rsid w:val="00C00E85"/>
    <w:rsid w:val="00C02D06"/>
    <w:rsid w:val="00C05C8F"/>
    <w:rsid w:val="00C05D40"/>
    <w:rsid w:val="00C0784C"/>
    <w:rsid w:val="00C07B09"/>
    <w:rsid w:val="00C2068C"/>
    <w:rsid w:val="00C41B83"/>
    <w:rsid w:val="00C4764E"/>
    <w:rsid w:val="00C51ACD"/>
    <w:rsid w:val="00C66836"/>
    <w:rsid w:val="00C85882"/>
    <w:rsid w:val="00C9133E"/>
    <w:rsid w:val="00CB2378"/>
    <w:rsid w:val="00CC088C"/>
    <w:rsid w:val="00CC47C0"/>
    <w:rsid w:val="00CC6DBD"/>
    <w:rsid w:val="00CD06D5"/>
    <w:rsid w:val="00CD6D8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67097"/>
    <w:rsid w:val="00D70548"/>
    <w:rsid w:val="00D74070"/>
    <w:rsid w:val="00D85DE9"/>
    <w:rsid w:val="00D87AE4"/>
    <w:rsid w:val="00D90E0A"/>
    <w:rsid w:val="00D94E09"/>
    <w:rsid w:val="00DA7B48"/>
    <w:rsid w:val="00DB0616"/>
    <w:rsid w:val="00DB1977"/>
    <w:rsid w:val="00DB32CD"/>
    <w:rsid w:val="00DB38BC"/>
    <w:rsid w:val="00DE1041"/>
    <w:rsid w:val="00DE3B8B"/>
    <w:rsid w:val="00DE4CA1"/>
    <w:rsid w:val="00DE7C44"/>
    <w:rsid w:val="00E12D6D"/>
    <w:rsid w:val="00E16462"/>
    <w:rsid w:val="00E202BE"/>
    <w:rsid w:val="00E24BE4"/>
    <w:rsid w:val="00E25C56"/>
    <w:rsid w:val="00E523CE"/>
    <w:rsid w:val="00E73C65"/>
    <w:rsid w:val="00E81C58"/>
    <w:rsid w:val="00E9456F"/>
    <w:rsid w:val="00E9492B"/>
    <w:rsid w:val="00E95E56"/>
    <w:rsid w:val="00E963B5"/>
    <w:rsid w:val="00EA4DB3"/>
    <w:rsid w:val="00EA75F1"/>
    <w:rsid w:val="00EB37CB"/>
    <w:rsid w:val="00EE1900"/>
    <w:rsid w:val="00EE6E29"/>
    <w:rsid w:val="00EF7635"/>
    <w:rsid w:val="00F071BC"/>
    <w:rsid w:val="00F15B06"/>
    <w:rsid w:val="00F2484F"/>
    <w:rsid w:val="00F414CB"/>
    <w:rsid w:val="00F417BC"/>
    <w:rsid w:val="00F45D15"/>
    <w:rsid w:val="00F47217"/>
    <w:rsid w:val="00F574E7"/>
    <w:rsid w:val="00F60FF2"/>
    <w:rsid w:val="00F77261"/>
    <w:rsid w:val="00F8625E"/>
    <w:rsid w:val="00F955F7"/>
    <w:rsid w:val="00FA4DB8"/>
    <w:rsid w:val="00FB229D"/>
    <w:rsid w:val="00FB675D"/>
    <w:rsid w:val="00FC17F5"/>
    <w:rsid w:val="00FC60CE"/>
    <w:rsid w:val="00FD5EA8"/>
    <w:rsid w:val="00FE426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47A4EF-DF13-45D4-B5F6-74DA30EC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rFonts w:eastAsia="Calibri" w:cs="Times New Roman"/>
      <w:b/>
      <w:sz w:val="28"/>
      <w:szCs w:val="2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rFonts w:eastAsia="Calibri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  <w:rPr>
      <w:rFonts w:eastAsia="Calibri" w:cs="Times New Roman"/>
      <w:szCs w:val="20"/>
    </w:r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rFonts w:eastAsia="Calibri" w:cs="Times New Roman"/>
      <w:sz w:val="16"/>
      <w:szCs w:val="20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91729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locked/>
    <w:rsid w:val="00917292"/>
    <w:rPr>
      <w:rFonts w:ascii="Arial" w:eastAsia="Times New Roman" w:hAnsi="Arial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BF5"/>
    <w:pPr>
      <w:widowControl w:val="0"/>
      <w:autoSpaceDE w:val="0"/>
      <w:autoSpaceDN w:val="0"/>
      <w:spacing w:before="0" w:after="0"/>
    </w:pPr>
    <w:rPr>
      <w:rFonts w:eastAsia="Arial"/>
      <w:szCs w:val="20"/>
      <w:lang w:val="en-GB" w:eastAsia="en-GB" w:bidi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BF5"/>
    <w:rPr>
      <w:rFonts w:ascii="Arial" w:eastAsia="Arial" w:hAnsi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BF1AF6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4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BCEBC-E38D-4E4A-893E-AF884727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5405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10</cp:revision>
  <dcterms:created xsi:type="dcterms:W3CDTF">2020-10-22T07:53:00Z</dcterms:created>
  <dcterms:modified xsi:type="dcterms:W3CDTF">2022-07-26T10:28:00Z</dcterms:modified>
</cp:coreProperties>
</file>